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A9DFF" w14:textId="77777777" w:rsidR="00D833BE" w:rsidRDefault="00D833BE" w:rsidP="00D833BE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p w14:paraId="6268981E" w14:textId="77777777" w:rsidR="00407B15" w:rsidRPr="00407B15" w:rsidRDefault="00407B15" w:rsidP="00407B15">
      <w:pPr>
        <w:pStyle w:val="Zpat"/>
        <w:jc w:val="center"/>
        <w:rPr>
          <w:rFonts w:ascii="Arial Narrow" w:hAnsi="Arial Narrow"/>
          <w:b/>
          <w:sz w:val="16"/>
          <w:szCs w:val="16"/>
        </w:rPr>
      </w:pPr>
      <w:bookmarkStart w:id="0" w:name="_Hlk132887599"/>
      <w:r w:rsidRPr="00407B15">
        <w:rPr>
          <w:rFonts w:ascii="Arial Narrow" w:hAnsi="Arial Narrow"/>
          <w:b/>
          <w:sz w:val="28"/>
          <w:szCs w:val="28"/>
        </w:rPr>
        <w:t>Strategie komunitně vedeného místního rozvoje MAS Sdružení SPLAV 2021-27</w:t>
      </w:r>
      <w:r w:rsidRPr="00407B15">
        <w:rPr>
          <w:rFonts w:ascii="Arial Narrow" w:hAnsi="Arial Narrow"/>
          <w:b/>
          <w:sz w:val="28"/>
          <w:szCs w:val="28"/>
        </w:rPr>
        <w:br/>
      </w:r>
    </w:p>
    <w:p w14:paraId="3BDC8D26" w14:textId="462707F2" w:rsidR="00407B15" w:rsidRPr="00407B15" w:rsidRDefault="00407B15" w:rsidP="00407B15">
      <w:pPr>
        <w:pStyle w:val="Zpat"/>
        <w:jc w:val="center"/>
        <w:rPr>
          <w:rFonts w:ascii="Arial Narrow" w:hAnsi="Arial Narrow"/>
          <w:b/>
          <w:sz w:val="28"/>
          <w:szCs w:val="28"/>
        </w:rPr>
      </w:pPr>
      <w:r w:rsidRPr="00407B15">
        <w:rPr>
          <w:rFonts w:ascii="Arial Narrow" w:hAnsi="Arial Narrow"/>
          <w:b/>
          <w:sz w:val="28"/>
          <w:szCs w:val="28"/>
        </w:rPr>
        <w:t>Integrovaný regionální operační program</w:t>
      </w:r>
    </w:p>
    <w:p w14:paraId="31AADEFB" w14:textId="77777777" w:rsidR="00407B15" w:rsidRDefault="00407B15" w:rsidP="007E4B11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bookmarkEnd w:id="0"/>
    <w:p w14:paraId="5E9CAE6E" w14:textId="321AAA17" w:rsidR="00407B15" w:rsidRDefault="00407B15" w:rsidP="007E4B11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p w14:paraId="43FC111E" w14:textId="77777777" w:rsidR="00C84A24" w:rsidRDefault="00C84A24" w:rsidP="007E4B11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p w14:paraId="4B84CECB" w14:textId="12B25612" w:rsidR="0001208D" w:rsidRDefault="0001208D" w:rsidP="007E4B11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r w:rsidRPr="0001208D">
        <w:rPr>
          <w:rFonts w:ascii="Arial Narrow" w:hAnsi="Arial Narrow"/>
          <w:b/>
          <w:sz w:val="28"/>
          <w:szCs w:val="28"/>
          <w:u w:val="single"/>
        </w:rPr>
        <w:t>Formulář žádosti o podporu</w:t>
      </w:r>
      <w:r w:rsidR="00AC1870">
        <w:rPr>
          <w:rFonts w:ascii="Arial Narrow" w:hAnsi="Arial Narrow"/>
          <w:b/>
          <w:sz w:val="28"/>
          <w:szCs w:val="28"/>
          <w:u w:val="single"/>
        </w:rPr>
        <w:t xml:space="preserve"> / projektového záměru</w:t>
      </w:r>
    </w:p>
    <w:p w14:paraId="1CD8DB11" w14:textId="7FEA6F40" w:rsidR="00D4489B" w:rsidRDefault="00D4489B" w:rsidP="001A44B2">
      <w:pPr>
        <w:spacing w:before="120" w:after="120"/>
        <w:rPr>
          <w:rFonts w:ascii="Arial Narrow" w:hAnsi="Arial Narrow"/>
          <w:b/>
          <w:sz w:val="28"/>
          <w:szCs w:val="28"/>
          <w:u w:val="single"/>
        </w:rPr>
      </w:pPr>
    </w:p>
    <w:p w14:paraId="5FBAF1DE" w14:textId="01982743" w:rsidR="00AC1870" w:rsidRPr="00AC1870" w:rsidRDefault="00AC1870" w:rsidP="001A44B2">
      <w:pPr>
        <w:spacing w:before="120" w:after="120"/>
        <w:rPr>
          <w:rFonts w:ascii="Arial Narrow" w:hAnsi="Arial Narrow"/>
          <w:b/>
          <w:sz w:val="24"/>
          <w:szCs w:val="24"/>
        </w:rPr>
      </w:pPr>
      <w:r w:rsidRPr="00AC1870">
        <w:rPr>
          <w:rFonts w:ascii="Arial Narrow" w:hAnsi="Arial Narrow"/>
          <w:b/>
          <w:sz w:val="24"/>
          <w:szCs w:val="24"/>
        </w:rPr>
        <w:t>Identifikace projektového záměru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5"/>
        <w:gridCol w:w="5227"/>
      </w:tblGrid>
      <w:tr w:rsidR="001A44B2" w14:paraId="07C19BC2" w14:textId="77777777" w:rsidTr="00AC7FDD">
        <w:tc>
          <w:tcPr>
            <w:tcW w:w="3815" w:type="dxa"/>
            <w:shd w:val="clear" w:color="auto" w:fill="E2EFD9" w:themeFill="accent6" w:themeFillTint="33"/>
          </w:tcPr>
          <w:p w14:paraId="37565295" w14:textId="10E54FAD" w:rsidR="001A44B2" w:rsidRPr="00AC1870" w:rsidRDefault="00F9535B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 w:rsidRPr="00AC1870">
              <w:rPr>
                <w:rFonts w:ascii="Arial Narrow" w:hAnsi="Arial Narrow"/>
                <w:sz w:val="24"/>
                <w:szCs w:val="24"/>
              </w:rPr>
              <w:t xml:space="preserve">Název a číslo výzvy MAS </w:t>
            </w:r>
          </w:p>
        </w:tc>
        <w:tc>
          <w:tcPr>
            <w:tcW w:w="5227" w:type="dxa"/>
          </w:tcPr>
          <w:p w14:paraId="05AAE28B" w14:textId="41D81617" w:rsidR="001A44B2" w:rsidRPr="00407B15" w:rsidRDefault="00407B15" w:rsidP="00B45719">
            <w:pPr>
              <w:spacing w:before="120" w:after="120"/>
              <w:rPr>
                <w:rFonts w:ascii="Arial Narrow" w:hAnsi="Arial Narrow"/>
              </w:rPr>
            </w:pPr>
            <w:r w:rsidRPr="00407B15">
              <w:rPr>
                <w:rFonts w:ascii="Arial Narrow" w:hAnsi="Arial Narrow"/>
              </w:rPr>
              <w:t xml:space="preserve">MAS Sdružení </w:t>
            </w:r>
            <w:proofErr w:type="gramStart"/>
            <w:r w:rsidRPr="00407B15">
              <w:rPr>
                <w:rFonts w:ascii="Arial Narrow" w:hAnsi="Arial Narrow"/>
              </w:rPr>
              <w:t>SPLAV - IROP</w:t>
            </w:r>
            <w:proofErr w:type="gramEnd"/>
            <w:r w:rsidRPr="00407B15">
              <w:rPr>
                <w:rFonts w:ascii="Arial Narrow" w:hAnsi="Arial Narrow"/>
              </w:rPr>
              <w:t xml:space="preserve"> - </w:t>
            </w:r>
            <w:r w:rsidR="00CC0AF4">
              <w:rPr>
                <w:rFonts w:ascii="Arial Narrow" w:hAnsi="Arial Narrow"/>
              </w:rPr>
              <w:t>Kultura</w:t>
            </w:r>
            <w:r w:rsidRPr="00407B15">
              <w:rPr>
                <w:rFonts w:ascii="Arial Narrow" w:hAnsi="Arial Narrow"/>
              </w:rPr>
              <w:t xml:space="preserve"> I., </w:t>
            </w:r>
            <w:r w:rsidR="00B45719">
              <w:rPr>
                <w:rFonts w:ascii="Arial Narrow" w:hAnsi="Arial Narrow"/>
              </w:rPr>
              <w:br/>
            </w:r>
            <w:r w:rsidR="00CC0AF4">
              <w:rPr>
                <w:rFonts w:ascii="Arial Narrow" w:hAnsi="Arial Narrow"/>
              </w:rPr>
              <w:t>3</w:t>
            </w:r>
            <w:r w:rsidRPr="00407B15">
              <w:rPr>
                <w:rFonts w:ascii="Arial Narrow" w:hAnsi="Arial Narrow"/>
              </w:rPr>
              <w:t>. výzva MAS</w:t>
            </w:r>
          </w:p>
        </w:tc>
      </w:tr>
      <w:tr w:rsidR="001A44B2" w14:paraId="5DFCECA2" w14:textId="77777777" w:rsidTr="00AC7FDD">
        <w:tc>
          <w:tcPr>
            <w:tcW w:w="3815" w:type="dxa"/>
            <w:shd w:val="clear" w:color="auto" w:fill="E2EFD9" w:themeFill="accent6" w:themeFillTint="33"/>
          </w:tcPr>
          <w:p w14:paraId="298109DD" w14:textId="6CC47E69" w:rsidR="001A44B2" w:rsidRPr="00AC1870" w:rsidRDefault="00F9535B" w:rsidP="00C84A24">
            <w:pPr>
              <w:spacing w:before="240" w:after="240"/>
              <w:rPr>
                <w:rFonts w:ascii="Arial Narrow" w:hAnsi="Arial Narrow"/>
                <w:sz w:val="24"/>
                <w:szCs w:val="24"/>
              </w:rPr>
            </w:pPr>
            <w:r w:rsidRPr="00AC1870">
              <w:rPr>
                <w:rFonts w:ascii="Arial Narrow" w:hAnsi="Arial Narrow"/>
                <w:sz w:val="24"/>
                <w:szCs w:val="24"/>
              </w:rPr>
              <w:t xml:space="preserve">Název projektu </w:t>
            </w:r>
          </w:p>
        </w:tc>
        <w:tc>
          <w:tcPr>
            <w:tcW w:w="5227" w:type="dxa"/>
          </w:tcPr>
          <w:p w14:paraId="56643974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1870" w14:paraId="7A6836A0" w14:textId="77777777" w:rsidTr="00AC7FDD">
        <w:tc>
          <w:tcPr>
            <w:tcW w:w="3815" w:type="dxa"/>
            <w:shd w:val="clear" w:color="auto" w:fill="E2EFD9" w:themeFill="accent6" w:themeFillTint="33"/>
          </w:tcPr>
          <w:p w14:paraId="21473E8D" w14:textId="26AE43BB" w:rsidR="00AC1870" w:rsidRPr="00AC1870" w:rsidRDefault="00C24D4D" w:rsidP="001C4C0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Umístění projektu (obec, </w:t>
            </w:r>
            <w:r w:rsidR="005C07D6"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>kata</w:t>
            </w:r>
            <w:r w:rsidR="005C07D6">
              <w:rPr>
                <w:rFonts w:ascii="Arial Narrow" w:hAnsi="Arial Narrow"/>
                <w:sz w:val="24"/>
                <w:szCs w:val="24"/>
              </w:rPr>
              <w:t>strální území)</w:t>
            </w:r>
          </w:p>
        </w:tc>
        <w:tc>
          <w:tcPr>
            <w:tcW w:w="5227" w:type="dxa"/>
          </w:tcPr>
          <w:p w14:paraId="45376D48" w14:textId="77777777" w:rsidR="00AC1870" w:rsidRDefault="00AC1870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0F22454" w14:textId="77777777" w:rsidR="005C07D6" w:rsidRDefault="005C07D6" w:rsidP="00AC1870">
      <w:pPr>
        <w:spacing w:before="120" w:after="120"/>
        <w:rPr>
          <w:rFonts w:ascii="Arial Narrow" w:hAnsi="Arial Narrow"/>
          <w:b/>
          <w:sz w:val="24"/>
          <w:szCs w:val="24"/>
        </w:rPr>
      </w:pPr>
    </w:p>
    <w:p w14:paraId="2A248151" w14:textId="7DD3C9D0" w:rsidR="00AC1870" w:rsidRPr="00AC1870" w:rsidRDefault="00AC1870" w:rsidP="00AC1870">
      <w:pPr>
        <w:spacing w:before="120" w:after="120"/>
        <w:rPr>
          <w:rFonts w:ascii="Arial Narrow" w:hAnsi="Arial Narrow"/>
          <w:b/>
          <w:sz w:val="24"/>
          <w:szCs w:val="24"/>
        </w:rPr>
      </w:pPr>
      <w:r w:rsidRPr="00AC1870">
        <w:rPr>
          <w:rFonts w:ascii="Arial Narrow" w:hAnsi="Arial Narrow"/>
          <w:b/>
          <w:sz w:val="24"/>
          <w:szCs w:val="24"/>
        </w:rPr>
        <w:t>Identifikace žadatele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6"/>
        <w:gridCol w:w="5226"/>
      </w:tblGrid>
      <w:tr w:rsidR="001A44B2" w14:paraId="6BF8DCBD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4B0EE65B" w14:textId="14C3ED78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Název žadatele</w:t>
            </w:r>
          </w:p>
        </w:tc>
        <w:tc>
          <w:tcPr>
            <w:tcW w:w="5239" w:type="dxa"/>
          </w:tcPr>
          <w:p w14:paraId="15A8134B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44B2" w14:paraId="3108D7AC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45393D37" w14:textId="5CED402D" w:rsidR="001A44B2" w:rsidRDefault="00AC1870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Adresa žadatele (sídlo)</w:t>
            </w:r>
          </w:p>
        </w:tc>
        <w:tc>
          <w:tcPr>
            <w:tcW w:w="5239" w:type="dxa"/>
          </w:tcPr>
          <w:p w14:paraId="3FEE38E1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1870" w14:paraId="4493C965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00A2830B" w14:textId="0199C3C6" w:rsidR="00AC1870" w:rsidRDefault="00AC1870" w:rsidP="00AC1870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IČO žadatele</w:t>
            </w:r>
          </w:p>
        </w:tc>
        <w:tc>
          <w:tcPr>
            <w:tcW w:w="5239" w:type="dxa"/>
          </w:tcPr>
          <w:p w14:paraId="7589DA97" w14:textId="77777777" w:rsidR="00AC1870" w:rsidRDefault="00AC1870" w:rsidP="00AC1870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1870" w14:paraId="5B8092DF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571EEE1F" w14:textId="10983BA2" w:rsidR="00AC1870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Datová schránka</w:t>
            </w:r>
          </w:p>
        </w:tc>
        <w:tc>
          <w:tcPr>
            <w:tcW w:w="5239" w:type="dxa"/>
          </w:tcPr>
          <w:p w14:paraId="58A20AAE" w14:textId="77777777" w:rsidR="00AC1870" w:rsidRDefault="00AC1870" w:rsidP="00AC1870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7D6" w14:paraId="373AA907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0EE2E02B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Statutární zástupce (jméno, tel., e-mail)</w:t>
            </w:r>
          </w:p>
          <w:p w14:paraId="163B11A2" w14:textId="27C6C0E5" w:rsidR="00C84A24" w:rsidRDefault="00C84A24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39" w:type="dxa"/>
          </w:tcPr>
          <w:p w14:paraId="73203FC0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7D6" w14:paraId="70A34444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1A9A0403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Kontaktní osoba (jméno, tel., e-mail)</w:t>
            </w:r>
          </w:p>
          <w:p w14:paraId="3B5D2932" w14:textId="30BE9655" w:rsidR="00C84A24" w:rsidRDefault="00C84A24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0023B22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54E98B7" w14:textId="61D65159" w:rsidR="00AC1870" w:rsidRDefault="00AC1870"/>
    <w:p w14:paraId="2B3EBDDE" w14:textId="77777777" w:rsidR="00C84A24" w:rsidRDefault="00C84A24" w:rsidP="000D081C">
      <w:pPr>
        <w:spacing w:before="120" w:after="120"/>
        <w:rPr>
          <w:rFonts w:ascii="Arial Narrow" w:hAnsi="Arial Narrow"/>
          <w:b/>
          <w:sz w:val="24"/>
          <w:szCs w:val="24"/>
        </w:rPr>
      </w:pPr>
    </w:p>
    <w:p w14:paraId="1C92D2E9" w14:textId="77777777" w:rsidR="00C84A24" w:rsidRDefault="00C84A24" w:rsidP="000D081C">
      <w:pPr>
        <w:spacing w:before="120" w:after="120"/>
        <w:rPr>
          <w:rFonts w:ascii="Arial Narrow" w:hAnsi="Arial Narrow"/>
          <w:b/>
          <w:sz w:val="24"/>
          <w:szCs w:val="24"/>
        </w:rPr>
      </w:pPr>
    </w:p>
    <w:p w14:paraId="131C5128" w14:textId="77777777" w:rsidR="00C84A24" w:rsidRDefault="00C84A24" w:rsidP="000D081C">
      <w:pPr>
        <w:spacing w:before="120" w:after="120"/>
        <w:rPr>
          <w:rFonts w:ascii="Arial Narrow" w:hAnsi="Arial Narrow"/>
          <w:b/>
          <w:sz w:val="24"/>
          <w:szCs w:val="24"/>
        </w:rPr>
      </w:pPr>
    </w:p>
    <w:p w14:paraId="75FB9E4B" w14:textId="47B202A5" w:rsidR="000D081C" w:rsidRPr="000D081C" w:rsidRDefault="005C07D6" w:rsidP="000D081C">
      <w:pPr>
        <w:spacing w:before="120" w:after="1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Popis</w:t>
      </w:r>
      <w:r w:rsidR="000D081C" w:rsidRPr="000D081C">
        <w:rPr>
          <w:rFonts w:ascii="Arial Narrow" w:hAnsi="Arial Narrow"/>
          <w:b/>
          <w:sz w:val="24"/>
          <w:szCs w:val="24"/>
        </w:rPr>
        <w:t xml:space="preserve"> projektu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6"/>
        <w:gridCol w:w="5226"/>
      </w:tblGrid>
      <w:tr w:rsidR="005C07D6" w14:paraId="14FEB2DC" w14:textId="77777777" w:rsidTr="00AC7FDD">
        <w:trPr>
          <w:trHeight w:val="442"/>
        </w:trPr>
        <w:tc>
          <w:tcPr>
            <w:tcW w:w="3823" w:type="dxa"/>
            <w:shd w:val="clear" w:color="auto" w:fill="E2EFD9" w:themeFill="accent6" w:themeFillTint="33"/>
          </w:tcPr>
          <w:p w14:paraId="6AEC7B55" w14:textId="764F213E" w:rsidR="005C07D6" w:rsidRDefault="005C07D6" w:rsidP="001C4C0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Pr="0001208D">
              <w:rPr>
                <w:rFonts w:ascii="Arial Narrow" w:hAnsi="Arial Narrow"/>
                <w:sz w:val="24"/>
                <w:szCs w:val="24"/>
              </w:rPr>
              <w:t xml:space="preserve">atum zahájení </w:t>
            </w:r>
            <w:r>
              <w:rPr>
                <w:rFonts w:ascii="Arial Narrow" w:hAnsi="Arial Narrow"/>
                <w:sz w:val="24"/>
                <w:szCs w:val="24"/>
              </w:rPr>
              <w:t xml:space="preserve">a ukončení realizace </w:t>
            </w:r>
            <w:r w:rsidRPr="0001208D">
              <w:rPr>
                <w:rFonts w:ascii="Arial Narrow" w:hAnsi="Arial Narrow"/>
                <w:sz w:val="24"/>
                <w:szCs w:val="24"/>
              </w:rPr>
              <w:t>projektu</w:t>
            </w:r>
          </w:p>
        </w:tc>
        <w:tc>
          <w:tcPr>
            <w:tcW w:w="5239" w:type="dxa"/>
          </w:tcPr>
          <w:p w14:paraId="0D446C62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7D6" w14:paraId="1F9CAC86" w14:textId="77777777" w:rsidTr="00AC7FDD">
        <w:trPr>
          <w:trHeight w:val="522"/>
        </w:trPr>
        <w:tc>
          <w:tcPr>
            <w:tcW w:w="3823" w:type="dxa"/>
            <w:shd w:val="clear" w:color="auto" w:fill="E2EFD9" w:themeFill="accent6" w:themeFillTint="33"/>
          </w:tcPr>
          <w:p w14:paraId="3B4EE4CC" w14:textId="77777777" w:rsidR="00407B15" w:rsidRDefault="00407B15" w:rsidP="00407B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DD9064D" w14:textId="40621D82" w:rsidR="005C07D6" w:rsidRDefault="005C07D6" w:rsidP="00407B15">
            <w:pPr>
              <w:rPr>
                <w:rFonts w:ascii="Arial Narrow" w:hAnsi="Arial Narrow"/>
                <w:sz w:val="24"/>
                <w:szCs w:val="24"/>
              </w:rPr>
            </w:pPr>
            <w:r w:rsidRPr="0001208D">
              <w:rPr>
                <w:rFonts w:ascii="Arial Narrow" w:hAnsi="Arial Narrow"/>
                <w:sz w:val="24"/>
                <w:szCs w:val="24"/>
              </w:rPr>
              <w:t>Cíl projektu</w:t>
            </w:r>
          </w:p>
          <w:p w14:paraId="0F12E3FD" w14:textId="77777777" w:rsidR="00C84A24" w:rsidRDefault="00C84A24" w:rsidP="00407B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A2071CD" w14:textId="671F10EB" w:rsidR="00407B15" w:rsidRDefault="00407B15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39" w:type="dxa"/>
          </w:tcPr>
          <w:p w14:paraId="19BA6AB7" w14:textId="79119BF6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7D6" w14:paraId="1CBAF9FA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25012296" w14:textId="77777777" w:rsidR="00C84A24" w:rsidRDefault="00407B15" w:rsidP="00407B15">
            <w:pPr>
              <w:spacing w:before="240" w:after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Cílové skupiny projektu </w:t>
            </w:r>
          </w:p>
          <w:p w14:paraId="58935371" w14:textId="62C119A1" w:rsidR="00C84A24" w:rsidRDefault="00C84A24" w:rsidP="00C84A24">
            <w:pPr>
              <w:spacing w:before="24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6F4E9D3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7D6" w14:paraId="5329CCB3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67528F55" w14:textId="77777777" w:rsidR="00407B15" w:rsidRDefault="00407B15" w:rsidP="00407B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647F08F" w14:textId="12DD70FC" w:rsidR="00407B15" w:rsidRDefault="00407B15" w:rsidP="00407B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Aktivity projektu</w:t>
            </w:r>
          </w:p>
          <w:p w14:paraId="54443525" w14:textId="77777777" w:rsidR="00C84A24" w:rsidRDefault="00C84A24" w:rsidP="00407B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38D2354" w14:textId="77777777" w:rsidR="00407B15" w:rsidRDefault="00407B15" w:rsidP="00407B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9E1A2BC" w14:textId="10E45B3E" w:rsidR="00407B15" w:rsidRDefault="00407B15" w:rsidP="00407B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02CD667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7D6" w14:paraId="0FC090AA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059ED5B9" w14:textId="1D349A8B" w:rsidR="005C07D6" w:rsidRPr="00726EC2" w:rsidRDefault="005C07D6" w:rsidP="007E4B11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Stupeň připravenosti projektu </w:t>
            </w:r>
            <w:r w:rsidRPr="00111EF9">
              <w:rPr>
                <w:rFonts w:ascii="Arial Narrow" w:hAnsi="Arial Narrow"/>
                <w:i/>
                <w:sz w:val="24"/>
                <w:szCs w:val="24"/>
              </w:rPr>
              <w:t>(</w:t>
            </w:r>
            <w:r w:rsidRPr="00111EF9">
              <w:rPr>
                <w:rFonts w:ascii="Arial Narrow" w:hAnsi="Arial Narrow"/>
                <w:i/>
              </w:rPr>
              <w:t xml:space="preserve">jen záměr, územní rozhodnutí, stavební povolení, již realizace </w:t>
            </w:r>
            <w:proofErr w:type="gramStart"/>
            <w:r w:rsidRPr="00111EF9">
              <w:rPr>
                <w:rFonts w:ascii="Arial Narrow" w:hAnsi="Arial Narrow"/>
                <w:i/>
              </w:rPr>
              <w:t>projektu….</w:t>
            </w:r>
            <w:proofErr w:type="gramEnd"/>
            <w:r w:rsidRPr="00111EF9">
              <w:rPr>
                <w:rFonts w:ascii="Arial Narrow" w:hAnsi="Arial Narrow"/>
                <w:i/>
              </w:rPr>
              <w:t>)</w:t>
            </w:r>
            <w:bookmarkStart w:id="1" w:name="_GoBack"/>
            <w:bookmarkEnd w:id="1"/>
          </w:p>
        </w:tc>
        <w:tc>
          <w:tcPr>
            <w:tcW w:w="5239" w:type="dxa"/>
          </w:tcPr>
          <w:p w14:paraId="3979C67E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2AE5BDD" w14:textId="5802C73E" w:rsidR="001C4C0A" w:rsidRPr="00742EE5" w:rsidRDefault="001C4C0A" w:rsidP="000D081C">
      <w:pPr>
        <w:spacing w:before="120" w:after="120"/>
        <w:rPr>
          <w:rFonts w:ascii="Arial Narrow" w:hAnsi="Arial Narrow"/>
          <w:b/>
          <w:sz w:val="28"/>
          <w:szCs w:val="28"/>
        </w:rPr>
      </w:pPr>
    </w:p>
    <w:p w14:paraId="53BF3BAD" w14:textId="69F68DE4" w:rsidR="000D081C" w:rsidRPr="000D081C" w:rsidRDefault="000D081C" w:rsidP="000D081C">
      <w:pPr>
        <w:spacing w:before="120" w:after="120"/>
        <w:rPr>
          <w:rFonts w:ascii="Arial Narrow" w:hAnsi="Arial Narrow"/>
          <w:b/>
          <w:sz w:val="24"/>
          <w:szCs w:val="24"/>
        </w:rPr>
      </w:pPr>
      <w:r w:rsidRPr="000D081C">
        <w:rPr>
          <w:rFonts w:ascii="Arial Narrow" w:hAnsi="Arial Narrow"/>
          <w:b/>
          <w:sz w:val="24"/>
          <w:szCs w:val="24"/>
        </w:rPr>
        <w:t>Financování projektu</w:t>
      </w:r>
      <w:r w:rsidR="00AC7FDD">
        <w:rPr>
          <w:rFonts w:ascii="Arial Narrow" w:hAnsi="Arial Narrow"/>
          <w:b/>
          <w:sz w:val="24"/>
          <w:szCs w:val="24"/>
        </w:rPr>
        <w:t xml:space="preserve"> (rozpočet)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6"/>
        <w:gridCol w:w="5226"/>
      </w:tblGrid>
      <w:tr w:rsidR="001A44B2" w14:paraId="137C6407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69319AE4" w14:textId="65848812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 w:rsidRPr="0001208D">
              <w:rPr>
                <w:rFonts w:ascii="Arial Narrow" w:hAnsi="Arial Narrow"/>
                <w:sz w:val="24"/>
                <w:szCs w:val="24"/>
              </w:rPr>
              <w:t>Celkové výdaje projektu</w:t>
            </w:r>
          </w:p>
        </w:tc>
        <w:tc>
          <w:tcPr>
            <w:tcW w:w="5239" w:type="dxa"/>
          </w:tcPr>
          <w:p w14:paraId="2F0FFD7D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44B2" w14:paraId="06A80BE3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26161C30" w14:textId="7056A1BC" w:rsidR="001A44B2" w:rsidRDefault="00407B15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 toho</w:t>
            </w:r>
            <w:r w:rsidR="001A44B2" w:rsidRPr="0001208D">
              <w:rPr>
                <w:rFonts w:ascii="Arial Narrow" w:hAnsi="Arial Narrow"/>
                <w:sz w:val="24"/>
                <w:szCs w:val="24"/>
              </w:rPr>
              <w:t xml:space="preserve"> celkové způsobilé výdaje</w:t>
            </w:r>
            <w:r w:rsidR="000D081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</w:tcPr>
          <w:p w14:paraId="39442764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44B2" w14:paraId="0F19FD70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0A70A670" w14:textId="00FD255F" w:rsidR="001A44B2" w:rsidRPr="005C07D6" w:rsidRDefault="00407B15" w:rsidP="005C07D6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 toho</w:t>
            </w:r>
            <w:r w:rsidR="001A44B2">
              <w:rPr>
                <w:rFonts w:ascii="Arial Narrow" w:hAnsi="Arial Narrow"/>
                <w:sz w:val="24"/>
                <w:szCs w:val="24"/>
              </w:rPr>
              <w:t xml:space="preserve"> dotace (max. 95 %)</w:t>
            </w:r>
          </w:p>
        </w:tc>
        <w:tc>
          <w:tcPr>
            <w:tcW w:w="5239" w:type="dxa"/>
          </w:tcPr>
          <w:p w14:paraId="1EADDD92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D1F5355" w14:textId="77777777" w:rsidR="005C07D6" w:rsidRPr="00742EE5" w:rsidRDefault="005C07D6" w:rsidP="000D081C">
      <w:pPr>
        <w:spacing w:before="120" w:after="120"/>
        <w:rPr>
          <w:rFonts w:ascii="Arial Narrow" w:hAnsi="Arial Narrow"/>
          <w:b/>
          <w:sz w:val="28"/>
          <w:szCs w:val="28"/>
        </w:rPr>
      </w:pPr>
    </w:p>
    <w:p w14:paraId="0C929E1F" w14:textId="6FC8C10F" w:rsidR="00AC7FDD" w:rsidRPr="00AC7FDD" w:rsidRDefault="00AC7FDD">
      <w:pPr>
        <w:rPr>
          <w:rFonts w:ascii="Arial Narrow" w:hAnsi="Arial Narrow"/>
          <w:b/>
          <w:sz w:val="24"/>
          <w:szCs w:val="24"/>
        </w:rPr>
      </w:pPr>
      <w:r w:rsidRPr="00AC7FDD">
        <w:rPr>
          <w:rFonts w:ascii="Arial Narrow" w:hAnsi="Arial Narrow"/>
          <w:b/>
          <w:sz w:val="24"/>
          <w:szCs w:val="24"/>
        </w:rPr>
        <w:t xml:space="preserve">Indikátory projektu </w:t>
      </w:r>
    </w:p>
    <w:p w14:paraId="355CAB8E" w14:textId="6B23262F" w:rsidR="00935650" w:rsidRPr="00AC7FDD" w:rsidRDefault="00AC7FDD">
      <w:pPr>
        <w:rPr>
          <w:i/>
        </w:rPr>
      </w:pPr>
      <w:bookmarkStart w:id="2" w:name="_Hlk132887785"/>
      <w:r w:rsidRPr="00AC7FDD">
        <w:rPr>
          <w:rFonts w:ascii="Arial Narrow" w:hAnsi="Arial Narrow"/>
          <w:i/>
          <w:sz w:val="24"/>
          <w:szCs w:val="24"/>
        </w:rPr>
        <w:t xml:space="preserve">Žadatel vybere příslušné indikátory </w:t>
      </w:r>
      <w:r w:rsidR="009617B9">
        <w:rPr>
          <w:rFonts w:ascii="Arial Narrow" w:hAnsi="Arial Narrow"/>
          <w:i/>
          <w:sz w:val="24"/>
          <w:szCs w:val="24"/>
        </w:rPr>
        <w:t>podle aktivit projektu</w:t>
      </w:r>
      <w:r w:rsidR="00111EF9">
        <w:rPr>
          <w:rFonts w:ascii="Arial Narrow" w:hAnsi="Arial Narrow"/>
          <w:i/>
          <w:sz w:val="24"/>
          <w:szCs w:val="24"/>
        </w:rPr>
        <w:t xml:space="preserve"> </w:t>
      </w:r>
      <w:r w:rsidRPr="00AC7FDD">
        <w:rPr>
          <w:rFonts w:ascii="Arial Narrow" w:hAnsi="Arial Narrow"/>
          <w:i/>
          <w:sz w:val="24"/>
          <w:szCs w:val="24"/>
        </w:rPr>
        <w:t>a doplní cílovou hodnotu a stručný popis</w:t>
      </w:r>
      <w:r w:rsidR="00111EF9">
        <w:rPr>
          <w:rFonts w:ascii="Arial Narrow" w:hAnsi="Arial Narrow"/>
          <w:i/>
          <w:sz w:val="24"/>
          <w:szCs w:val="24"/>
        </w:rPr>
        <w:t xml:space="preserve">. </w:t>
      </w:r>
      <w:r w:rsidRPr="00AC7FDD">
        <w:rPr>
          <w:rFonts w:ascii="Arial Narrow" w:hAnsi="Arial Narrow"/>
          <w:i/>
          <w:sz w:val="24"/>
          <w:szCs w:val="24"/>
        </w:rPr>
        <w:t xml:space="preserve"> </w:t>
      </w:r>
      <w:r w:rsidR="00111EF9">
        <w:rPr>
          <w:rFonts w:ascii="Arial Narrow" w:hAnsi="Arial Narrow"/>
          <w:i/>
          <w:sz w:val="24"/>
          <w:szCs w:val="24"/>
        </w:rPr>
        <w:t xml:space="preserve">Informace k jednotlivým indikátorům jsou uvedeny v příloze </w:t>
      </w:r>
      <w:proofErr w:type="gramStart"/>
      <w:r w:rsidR="00111EF9">
        <w:rPr>
          <w:rFonts w:ascii="Arial Narrow" w:hAnsi="Arial Narrow"/>
          <w:i/>
          <w:sz w:val="24"/>
          <w:szCs w:val="24"/>
        </w:rPr>
        <w:t>1A</w:t>
      </w:r>
      <w:proofErr w:type="gramEnd"/>
      <w:r w:rsidR="00111EF9">
        <w:rPr>
          <w:rFonts w:ascii="Arial Narrow" w:hAnsi="Arial Narrow"/>
          <w:i/>
          <w:sz w:val="24"/>
          <w:szCs w:val="24"/>
        </w:rPr>
        <w:t xml:space="preserve"> a 1B (Metodické listy indikátorů) Specifických pravidel pro žadatele a příjemce. 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82"/>
        <w:gridCol w:w="4660"/>
      </w:tblGrid>
      <w:tr w:rsidR="00AC7FDD" w14:paraId="0465FCDE" w14:textId="77777777" w:rsidTr="00D833BE">
        <w:trPr>
          <w:trHeight w:val="492"/>
        </w:trPr>
        <w:tc>
          <w:tcPr>
            <w:tcW w:w="4390" w:type="dxa"/>
            <w:shd w:val="clear" w:color="auto" w:fill="E2EFD9" w:themeFill="accent6" w:themeFillTint="33"/>
          </w:tcPr>
          <w:bookmarkEnd w:id="2"/>
          <w:p w14:paraId="668D2E20" w14:textId="250EF691" w:rsidR="00AC7FDD" w:rsidRPr="00AC7FDD" w:rsidRDefault="00CC0AF4" w:rsidP="00AC7FD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CC0AF4">
              <w:rPr>
                <w:rFonts w:ascii="Arial Narrow" w:hAnsi="Arial Narrow"/>
                <w:sz w:val="24"/>
                <w:szCs w:val="24"/>
              </w:rPr>
              <w:t xml:space="preserve">908 021 </w:t>
            </w:r>
            <w:r w:rsidR="00AC7FDD" w:rsidRPr="00AC7FDD">
              <w:rPr>
                <w:rFonts w:ascii="Arial Narrow" w:hAnsi="Arial Narrow"/>
                <w:sz w:val="24"/>
                <w:szCs w:val="24"/>
              </w:rPr>
              <w:t xml:space="preserve">– </w:t>
            </w:r>
            <w:r w:rsidRPr="00CC0AF4">
              <w:rPr>
                <w:rFonts w:ascii="Arial Narrow" w:hAnsi="Arial Narrow"/>
                <w:sz w:val="24"/>
                <w:szCs w:val="24"/>
              </w:rPr>
              <w:t>Počet revitalizovaných památkových objektů</w:t>
            </w:r>
            <w:r w:rsidR="00AC7FDD" w:rsidRPr="00AC7FDD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2" w:type="dxa"/>
          </w:tcPr>
          <w:p w14:paraId="3AA91A62" w14:textId="1D1BC93B" w:rsidR="00AC7FDD" w:rsidRDefault="00AC7FDD" w:rsidP="00AC7FD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7FDD" w14:paraId="39E86111" w14:textId="77777777" w:rsidTr="00D833BE">
        <w:trPr>
          <w:trHeight w:val="492"/>
        </w:trPr>
        <w:tc>
          <w:tcPr>
            <w:tcW w:w="4390" w:type="dxa"/>
            <w:shd w:val="clear" w:color="auto" w:fill="E2EFD9" w:themeFill="accent6" w:themeFillTint="33"/>
          </w:tcPr>
          <w:p w14:paraId="77FA5DA5" w14:textId="67DA5C40" w:rsidR="00AC7FDD" w:rsidRPr="00AC7FDD" w:rsidRDefault="00CC0AF4" w:rsidP="00AC7FD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CC0AF4">
              <w:rPr>
                <w:rFonts w:ascii="Arial Narrow" w:hAnsi="Arial Narrow"/>
                <w:sz w:val="24"/>
                <w:szCs w:val="24"/>
              </w:rPr>
              <w:t>908 101 - Počet podpořených muzeí</w:t>
            </w:r>
          </w:p>
        </w:tc>
        <w:tc>
          <w:tcPr>
            <w:tcW w:w="4672" w:type="dxa"/>
          </w:tcPr>
          <w:p w14:paraId="1A7FF50B" w14:textId="7E50AC99" w:rsidR="00AC7FDD" w:rsidRPr="00935650" w:rsidRDefault="00AC7FDD" w:rsidP="00AC7FDD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AC7FDD" w14:paraId="1D8A5142" w14:textId="77777777" w:rsidTr="00D833BE">
        <w:trPr>
          <w:trHeight w:val="492"/>
        </w:trPr>
        <w:tc>
          <w:tcPr>
            <w:tcW w:w="4390" w:type="dxa"/>
            <w:shd w:val="clear" w:color="auto" w:fill="E2EFD9" w:themeFill="accent6" w:themeFillTint="33"/>
          </w:tcPr>
          <w:p w14:paraId="4214D3FE" w14:textId="276B6AAE" w:rsidR="00AC7FDD" w:rsidRPr="00AC7FDD" w:rsidRDefault="00CC0AF4" w:rsidP="00AC7FD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CC0AF4">
              <w:rPr>
                <w:rFonts w:ascii="Arial Narrow" w:hAnsi="Arial Narrow"/>
                <w:sz w:val="24"/>
                <w:szCs w:val="24"/>
              </w:rPr>
              <w:lastRenderedPageBreak/>
              <w:t>910 052 - Počet návštěvníků podpořených lokalit v oblasti kultury a cestovního ruchu</w:t>
            </w:r>
          </w:p>
        </w:tc>
        <w:tc>
          <w:tcPr>
            <w:tcW w:w="4672" w:type="dxa"/>
          </w:tcPr>
          <w:p w14:paraId="22E09A40" w14:textId="1744B65D" w:rsidR="00AC7FDD" w:rsidRPr="00935650" w:rsidRDefault="00AC7FDD" w:rsidP="00AC7FDD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AC7FDD" w14:paraId="0E56E2F5" w14:textId="77777777" w:rsidTr="00D833BE">
        <w:trPr>
          <w:trHeight w:val="492"/>
        </w:trPr>
        <w:tc>
          <w:tcPr>
            <w:tcW w:w="4390" w:type="dxa"/>
            <w:shd w:val="clear" w:color="auto" w:fill="E2EFD9" w:themeFill="accent6" w:themeFillTint="33"/>
          </w:tcPr>
          <w:p w14:paraId="727818B4" w14:textId="41A5BD8A" w:rsidR="00AC7FDD" w:rsidRPr="00AC7FDD" w:rsidRDefault="00CC0AF4" w:rsidP="00AC7FD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CC0AF4">
              <w:rPr>
                <w:rFonts w:ascii="Arial Narrow" w:hAnsi="Arial Narrow"/>
                <w:sz w:val="24"/>
                <w:szCs w:val="24"/>
              </w:rPr>
              <w:t>740 010 - Parkovací místa pro vozidla</w:t>
            </w:r>
          </w:p>
        </w:tc>
        <w:tc>
          <w:tcPr>
            <w:tcW w:w="4672" w:type="dxa"/>
          </w:tcPr>
          <w:p w14:paraId="5E5C19CE" w14:textId="1327A1D5" w:rsidR="00AC7FDD" w:rsidRPr="00935650" w:rsidRDefault="00AC7FDD" w:rsidP="00AC7FDD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AC7FDD" w14:paraId="59053BA7" w14:textId="77777777" w:rsidTr="00D833BE">
        <w:trPr>
          <w:trHeight w:val="492"/>
        </w:trPr>
        <w:tc>
          <w:tcPr>
            <w:tcW w:w="4390" w:type="dxa"/>
            <w:shd w:val="clear" w:color="auto" w:fill="E2EFD9" w:themeFill="accent6" w:themeFillTint="33"/>
          </w:tcPr>
          <w:p w14:paraId="2B62E4AE" w14:textId="7EC16C06" w:rsidR="00AC7FDD" w:rsidRPr="00AC7FDD" w:rsidRDefault="00CC0AF4" w:rsidP="00AC7FD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CC0AF4">
              <w:rPr>
                <w:rFonts w:ascii="Arial Narrow" w:hAnsi="Arial Narrow"/>
                <w:sz w:val="24"/>
                <w:szCs w:val="24"/>
              </w:rPr>
              <w:t>907 030 - Počet nově zpřístupněných a zefektivněných podsbírek a fondů</w:t>
            </w:r>
          </w:p>
        </w:tc>
        <w:tc>
          <w:tcPr>
            <w:tcW w:w="4672" w:type="dxa"/>
          </w:tcPr>
          <w:p w14:paraId="364D92CB" w14:textId="216B45D6" w:rsidR="00AC7FDD" w:rsidRPr="00935650" w:rsidRDefault="00AC7FDD" w:rsidP="00AC7FDD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CC0AF4" w14:paraId="6553E7C4" w14:textId="77777777" w:rsidTr="00D833BE">
        <w:trPr>
          <w:trHeight w:val="492"/>
        </w:trPr>
        <w:tc>
          <w:tcPr>
            <w:tcW w:w="4390" w:type="dxa"/>
            <w:shd w:val="clear" w:color="auto" w:fill="E2EFD9" w:themeFill="accent6" w:themeFillTint="33"/>
          </w:tcPr>
          <w:p w14:paraId="0EF8F484" w14:textId="6A150855" w:rsidR="00CC0AF4" w:rsidRPr="00AC7FDD" w:rsidRDefault="00CC0AF4" w:rsidP="00AC7FD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CC0AF4">
              <w:rPr>
                <w:rFonts w:ascii="Arial Narrow" w:hAnsi="Arial Narrow"/>
                <w:sz w:val="24"/>
                <w:szCs w:val="24"/>
              </w:rPr>
              <w:t>323 000 - Snížení konečné spotřeby energie u podpořených subjektů</w:t>
            </w:r>
          </w:p>
        </w:tc>
        <w:tc>
          <w:tcPr>
            <w:tcW w:w="4672" w:type="dxa"/>
          </w:tcPr>
          <w:p w14:paraId="7FC9371A" w14:textId="77777777" w:rsidR="00CC0AF4" w:rsidRPr="00935650" w:rsidRDefault="00CC0AF4" w:rsidP="00AC7FDD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</w:tbl>
    <w:p w14:paraId="7EAD3746" w14:textId="19D45117" w:rsidR="00961B67" w:rsidRDefault="00961B67"/>
    <w:p w14:paraId="623A2FC7" w14:textId="77777777" w:rsidR="00742EE5" w:rsidRDefault="00742EE5"/>
    <w:p w14:paraId="16CD2B4C" w14:textId="77777777" w:rsidR="00742EE5" w:rsidRDefault="00742EE5"/>
    <w:p w14:paraId="5C29608D" w14:textId="77777777" w:rsidR="00AC7FDD" w:rsidRPr="000D081C" w:rsidRDefault="00AC7FDD" w:rsidP="00AC7FDD">
      <w:pPr>
        <w:spacing w:before="120" w:after="120"/>
        <w:rPr>
          <w:rFonts w:ascii="Arial Narrow" w:hAnsi="Arial Narrow"/>
          <w:b/>
          <w:sz w:val="24"/>
          <w:szCs w:val="24"/>
        </w:rPr>
      </w:pPr>
      <w:r w:rsidRPr="000D081C">
        <w:rPr>
          <w:rFonts w:ascii="Arial Narrow" w:hAnsi="Arial Narrow"/>
          <w:b/>
          <w:sz w:val="24"/>
          <w:szCs w:val="24"/>
        </w:rPr>
        <w:t>Ostatní informace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12"/>
        <w:gridCol w:w="5230"/>
      </w:tblGrid>
      <w:tr w:rsidR="00AC7FDD" w14:paraId="616860A8" w14:textId="77777777" w:rsidTr="00D833BE">
        <w:tc>
          <w:tcPr>
            <w:tcW w:w="3823" w:type="dxa"/>
            <w:shd w:val="clear" w:color="auto" w:fill="E2EFD9" w:themeFill="accent6" w:themeFillTint="33"/>
          </w:tcPr>
          <w:p w14:paraId="3E799703" w14:textId="77777777" w:rsidR="00AC7FDD" w:rsidRDefault="00AC7FDD" w:rsidP="00E54236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Další informace o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projektu </w:t>
            </w:r>
            <w:r w:rsidR="00E54236">
              <w:rPr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z w:val="24"/>
                <w:szCs w:val="24"/>
              </w:rPr>
              <w:t>zejména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ve vztahu k věcnému hodnocení projektu</w:t>
            </w:r>
            <w:r w:rsidR="00E5423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5C954CB" w14:textId="77777777" w:rsidR="00C84A24" w:rsidRDefault="00C84A24" w:rsidP="00E54236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57A28D44" w14:textId="7FAAC80B" w:rsidR="00C84A24" w:rsidRDefault="00C84A24" w:rsidP="00E54236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39" w:type="dxa"/>
          </w:tcPr>
          <w:p w14:paraId="12124186" w14:textId="42BD83AE" w:rsidR="00AC7FDD" w:rsidRDefault="00AC7FDD" w:rsidP="00AC7FDD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7FDD" w14:paraId="3E973465" w14:textId="77777777" w:rsidTr="00D833BE">
        <w:tc>
          <w:tcPr>
            <w:tcW w:w="3823" w:type="dxa"/>
            <w:shd w:val="clear" w:color="auto" w:fill="E2EFD9" w:themeFill="accent6" w:themeFillTint="33"/>
          </w:tcPr>
          <w:p w14:paraId="0B979345" w14:textId="77777777" w:rsidR="00AC7FDD" w:rsidRDefault="00AC7FDD" w:rsidP="00AC7FDD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 w:rsidRPr="0001208D">
              <w:rPr>
                <w:rFonts w:ascii="Arial Narrow" w:hAnsi="Arial Narrow"/>
                <w:sz w:val="24"/>
                <w:szCs w:val="24"/>
              </w:rPr>
              <w:t xml:space="preserve">Seznam </w:t>
            </w:r>
            <w:r>
              <w:rPr>
                <w:rFonts w:ascii="Arial Narrow" w:hAnsi="Arial Narrow"/>
                <w:sz w:val="24"/>
                <w:szCs w:val="24"/>
              </w:rPr>
              <w:t xml:space="preserve">předložených </w:t>
            </w:r>
            <w:r w:rsidRPr="0001208D">
              <w:rPr>
                <w:rFonts w:ascii="Arial Narrow" w:hAnsi="Arial Narrow"/>
                <w:sz w:val="24"/>
                <w:szCs w:val="24"/>
              </w:rPr>
              <w:t>příloh</w:t>
            </w:r>
          </w:p>
          <w:p w14:paraId="2DAA1F3B" w14:textId="50F962A1" w:rsidR="00CC28B9" w:rsidRPr="0001208D" w:rsidRDefault="00CC28B9" w:rsidP="00AC7FDD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 w:rsidRPr="00E16D20">
              <w:rPr>
                <w:rFonts w:ascii="Arial Narrow" w:hAnsi="Arial Narrow"/>
                <w:i/>
                <w:sz w:val="24"/>
                <w:szCs w:val="24"/>
              </w:rPr>
              <w:t>(Žadatel zakroužkuje či jinak vyznačí všechny doložené přílohy)</w:t>
            </w:r>
          </w:p>
        </w:tc>
        <w:tc>
          <w:tcPr>
            <w:tcW w:w="5239" w:type="dxa"/>
          </w:tcPr>
          <w:p w14:paraId="5E76030C" w14:textId="77777777" w:rsidR="00AC7FDD" w:rsidRPr="00742EE5" w:rsidRDefault="00451568" w:rsidP="00742EE5">
            <w:pPr>
              <w:pStyle w:val="Odstavecseseznamem"/>
              <w:numPr>
                <w:ilvl w:val="0"/>
                <w:numId w:val="2"/>
              </w:numPr>
              <w:spacing w:before="120" w:after="240"/>
              <w:ind w:left="357" w:hanging="357"/>
              <w:rPr>
                <w:rFonts w:ascii="Arial Narrow" w:hAnsi="Arial Narrow"/>
                <w:sz w:val="24"/>
                <w:szCs w:val="24"/>
              </w:rPr>
            </w:pPr>
            <w:r w:rsidRPr="00742EE5">
              <w:rPr>
                <w:rFonts w:ascii="Arial Narrow" w:hAnsi="Arial Narrow"/>
                <w:sz w:val="24"/>
                <w:szCs w:val="24"/>
              </w:rPr>
              <w:t>Přehledn</w:t>
            </w:r>
            <w:r w:rsidR="00742EE5" w:rsidRPr="00742EE5">
              <w:rPr>
                <w:rFonts w:ascii="Arial Narrow" w:hAnsi="Arial Narrow"/>
                <w:sz w:val="24"/>
                <w:szCs w:val="24"/>
              </w:rPr>
              <w:t>á situace stavby</w:t>
            </w:r>
          </w:p>
          <w:p w14:paraId="2B8635E3" w14:textId="77777777" w:rsidR="00742EE5" w:rsidRPr="00742EE5" w:rsidRDefault="00742EE5" w:rsidP="00742EE5">
            <w:pPr>
              <w:pStyle w:val="Odstavecseseznamem"/>
              <w:numPr>
                <w:ilvl w:val="0"/>
                <w:numId w:val="2"/>
              </w:numPr>
              <w:spacing w:before="120" w:after="240"/>
              <w:ind w:left="357" w:hanging="357"/>
              <w:rPr>
                <w:rFonts w:ascii="Arial Narrow" w:hAnsi="Arial Narrow"/>
                <w:sz w:val="24"/>
                <w:szCs w:val="24"/>
              </w:rPr>
            </w:pPr>
            <w:r w:rsidRPr="00742EE5">
              <w:rPr>
                <w:rFonts w:ascii="Arial Narrow" w:hAnsi="Arial Narrow"/>
                <w:sz w:val="24"/>
                <w:szCs w:val="24"/>
              </w:rPr>
              <w:t xml:space="preserve">Projektová </w:t>
            </w:r>
            <w:r w:rsidRPr="00111EF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  <w:t>dokumentace ve stupni potřebném pro stavební povolení</w:t>
            </w:r>
          </w:p>
          <w:p w14:paraId="6103EEDD" w14:textId="77777777" w:rsidR="00742EE5" w:rsidRPr="00742EE5" w:rsidRDefault="00742EE5" w:rsidP="00742EE5">
            <w:pPr>
              <w:pStyle w:val="Odstavecseseznamem"/>
              <w:numPr>
                <w:ilvl w:val="0"/>
                <w:numId w:val="2"/>
              </w:numPr>
              <w:spacing w:before="120" w:after="240"/>
              <w:ind w:left="357" w:hanging="357"/>
              <w:rPr>
                <w:rFonts w:ascii="Arial Narrow" w:hAnsi="Arial Narrow"/>
                <w:sz w:val="24"/>
                <w:szCs w:val="24"/>
              </w:rPr>
            </w:pPr>
            <w:r w:rsidRPr="00111EF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  <w:t>Doklad o vlastnictví a snímek pozemkové mapy</w:t>
            </w:r>
          </w:p>
          <w:p w14:paraId="27F527AF" w14:textId="77777777" w:rsidR="00742EE5" w:rsidRPr="00742EE5" w:rsidRDefault="00742EE5" w:rsidP="00742EE5">
            <w:pPr>
              <w:pStyle w:val="Odstavecseseznamem"/>
              <w:numPr>
                <w:ilvl w:val="0"/>
                <w:numId w:val="2"/>
              </w:numPr>
              <w:spacing w:before="120" w:after="240"/>
              <w:ind w:left="357" w:hanging="357"/>
              <w:rPr>
                <w:rFonts w:ascii="Arial Narrow" w:hAnsi="Arial Narrow"/>
                <w:sz w:val="24"/>
                <w:szCs w:val="24"/>
              </w:rPr>
            </w:pPr>
            <w:r w:rsidRPr="00111EF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  <w:t>Doklad o stavební povolení jiný doklad souhlasu SÚ s realizací stavby</w:t>
            </w:r>
          </w:p>
          <w:p w14:paraId="3E563E33" w14:textId="77777777" w:rsidR="00742EE5" w:rsidRPr="00742EE5" w:rsidRDefault="00742EE5" w:rsidP="00742EE5">
            <w:pPr>
              <w:pStyle w:val="Odstavecseseznamem"/>
              <w:numPr>
                <w:ilvl w:val="0"/>
                <w:numId w:val="2"/>
              </w:numPr>
              <w:spacing w:before="120" w:after="240"/>
              <w:ind w:left="357" w:hanging="357"/>
              <w:rPr>
                <w:rFonts w:ascii="Arial Narrow" w:hAnsi="Arial Narrow"/>
                <w:sz w:val="24"/>
                <w:szCs w:val="24"/>
              </w:rPr>
            </w:pPr>
            <w:r w:rsidRPr="00111EF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  <w:t>Další přílohy nezbytné pro věcné hodnocení projektu</w:t>
            </w:r>
          </w:p>
          <w:p w14:paraId="727CF385" w14:textId="40BFB5EE" w:rsidR="00742EE5" w:rsidRPr="00111EF9" w:rsidRDefault="00742EE5" w:rsidP="00742EE5">
            <w:pPr>
              <w:pStyle w:val="Odstavecseseznamem"/>
              <w:spacing w:before="120" w:after="240"/>
              <w:ind w:left="3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…………………………………….</w:t>
            </w:r>
          </w:p>
        </w:tc>
      </w:tr>
    </w:tbl>
    <w:p w14:paraId="3A5CEE9B" w14:textId="6D47DDED" w:rsidR="00AC7FDD" w:rsidRDefault="00AC7FDD" w:rsidP="001A44B2">
      <w:pPr>
        <w:spacing w:before="120" w:after="120"/>
        <w:rPr>
          <w:rFonts w:ascii="Arial Narrow" w:hAnsi="Arial Narrow"/>
        </w:rPr>
      </w:pPr>
    </w:p>
    <w:p w14:paraId="7919B7DE" w14:textId="77777777" w:rsidR="00742EE5" w:rsidRDefault="00742EE5" w:rsidP="001A44B2">
      <w:pPr>
        <w:spacing w:before="120" w:after="120"/>
        <w:rPr>
          <w:rFonts w:ascii="Arial Narrow" w:hAnsi="Arial Narrow"/>
        </w:rPr>
      </w:pPr>
    </w:p>
    <w:p w14:paraId="2C702FC3" w14:textId="77777777" w:rsidR="00AC7FDD" w:rsidRDefault="00AC7FDD" w:rsidP="001A44B2">
      <w:pPr>
        <w:spacing w:before="120" w:after="120"/>
        <w:rPr>
          <w:rFonts w:ascii="Arial Narrow" w:hAnsi="Arial Narrow"/>
        </w:rPr>
      </w:pPr>
    </w:p>
    <w:p w14:paraId="79544D89" w14:textId="7B4637FA" w:rsidR="00AC7FDD" w:rsidRPr="00A11AF2" w:rsidRDefault="00AC7FDD" w:rsidP="00AC7FDD">
      <w:pPr>
        <w:spacing w:before="120" w:after="120"/>
        <w:jc w:val="center"/>
        <w:rPr>
          <w:rFonts w:ascii="Arial Narrow" w:hAnsi="Arial Narrow"/>
          <w:sz w:val="24"/>
          <w:szCs w:val="24"/>
        </w:rPr>
      </w:pPr>
      <w:r w:rsidRPr="00A11AF2">
        <w:rPr>
          <w:rFonts w:ascii="Arial Narrow" w:hAnsi="Arial Narrow"/>
          <w:sz w:val="24"/>
          <w:szCs w:val="24"/>
        </w:rPr>
        <w:t xml:space="preserve">Čestně prohlašuji, že jsem vyplnil všechny informace </w:t>
      </w:r>
      <w:r w:rsidR="00E54236">
        <w:rPr>
          <w:rFonts w:ascii="Arial Narrow" w:hAnsi="Arial Narrow"/>
          <w:sz w:val="24"/>
          <w:szCs w:val="24"/>
        </w:rPr>
        <w:t>pravdivě</w:t>
      </w:r>
      <w:r w:rsidRPr="00A11AF2">
        <w:rPr>
          <w:rFonts w:ascii="Arial Narrow" w:hAnsi="Arial Narrow"/>
          <w:sz w:val="24"/>
          <w:szCs w:val="24"/>
        </w:rPr>
        <w:t>.</w:t>
      </w:r>
    </w:p>
    <w:p w14:paraId="191BB786" w14:textId="77777777" w:rsidR="00D833BE" w:rsidRPr="00D833BE" w:rsidRDefault="00D833BE" w:rsidP="00AC7FDD">
      <w:pPr>
        <w:spacing w:before="120" w:after="120"/>
        <w:jc w:val="center"/>
        <w:rPr>
          <w:rFonts w:ascii="Arial Narrow" w:hAnsi="Arial Narrow"/>
          <w:sz w:val="20"/>
          <w:szCs w:val="20"/>
        </w:rPr>
      </w:pPr>
    </w:p>
    <w:p w14:paraId="51BD1023" w14:textId="49FC2AEA" w:rsidR="00AC7FDD" w:rsidRPr="0001208D" w:rsidRDefault="00AC7FDD" w:rsidP="007E4B11">
      <w:pPr>
        <w:spacing w:after="120"/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br/>
        <w:t>podpis oprávněné osoby</w:t>
      </w:r>
    </w:p>
    <w:sectPr w:rsidR="00AC7FDD" w:rsidRPr="0001208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58850" w14:textId="77777777" w:rsidR="00FB6BCD" w:rsidRDefault="00FB6BCD" w:rsidP="00FB6BCD">
      <w:pPr>
        <w:spacing w:after="0" w:line="240" w:lineRule="auto"/>
      </w:pPr>
      <w:r>
        <w:separator/>
      </w:r>
    </w:p>
  </w:endnote>
  <w:endnote w:type="continuationSeparator" w:id="0">
    <w:p w14:paraId="05023619" w14:textId="77777777" w:rsidR="00FB6BCD" w:rsidRDefault="00FB6BCD" w:rsidP="00FB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8AB8E" w14:textId="3AA80C8A" w:rsidR="00FB6BCD" w:rsidRDefault="00FB6BCD" w:rsidP="00FB6BCD">
    <w:pPr>
      <w:pStyle w:val="Zpat"/>
    </w:pPr>
    <w:r>
      <w:t xml:space="preserve">                     </w:t>
    </w:r>
  </w:p>
  <w:p w14:paraId="118518FB" w14:textId="7274B5E3" w:rsidR="00FB6BCD" w:rsidRPr="00FB6BCD" w:rsidRDefault="00D833BE" w:rsidP="00D833BE">
    <w:pPr>
      <w:pStyle w:val="Zpat"/>
      <w:jc w:val="center"/>
    </w:pPr>
    <w:r>
      <w:t>Strategie komunitně vedeného místního rozvoje MAS Sdružení SPLAV 2021-27</w:t>
    </w:r>
    <w:r>
      <w:br/>
      <w:t>Integrovaný regionální operační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D5DB9" w14:textId="77777777" w:rsidR="00FB6BCD" w:rsidRDefault="00FB6BCD" w:rsidP="00FB6BCD">
      <w:pPr>
        <w:spacing w:after="0" w:line="240" w:lineRule="auto"/>
      </w:pPr>
      <w:r>
        <w:separator/>
      </w:r>
    </w:p>
  </w:footnote>
  <w:footnote w:type="continuationSeparator" w:id="0">
    <w:p w14:paraId="5C297327" w14:textId="77777777" w:rsidR="00FB6BCD" w:rsidRDefault="00FB6BCD" w:rsidP="00FB6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5FCB5" w14:textId="2C5F7873" w:rsidR="00D833BE" w:rsidRDefault="00D833B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37EEBB" wp14:editId="2BC9F1FD">
          <wp:simplePos x="0" y="0"/>
          <wp:positionH relativeFrom="margin">
            <wp:posOffset>2270125</wp:posOffset>
          </wp:positionH>
          <wp:positionV relativeFrom="paragraph">
            <wp:posOffset>-169545</wp:posOffset>
          </wp:positionV>
          <wp:extent cx="3870960" cy="763270"/>
          <wp:effectExtent l="0" t="0" r="0" b="0"/>
          <wp:wrapTight wrapText="bothSides">
            <wp:wrapPolygon edited="0">
              <wp:start x="0" y="0"/>
              <wp:lineTo x="0" y="21025"/>
              <wp:lineTo x="21472" y="21025"/>
              <wp:lineTo x="21472" y="0"/>
              <wp:lineTo x="0" y="0"/>
            </wp:wrapPolygon>
          </wp:wrapTight>
          <wp:docPr id="3" name="Obrázek 4" descr="logo SCLLD - jednoduché použit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LLD - jednoduché použit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7096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4A26D8B" wp14:editId="7A746D4D">
          <wp:extent cx="655320" cy="649294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99" cy="665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B0FC4"/>
    <w:multiLevelType w:val="hybridMultilevel"/>
    <w:tmpl w:val="0C08FFBC"/>
    <w:lvl w:ilvl="0" w:tplc="CA70C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D6813"/>
    <w:multiLevelType w:val="hybridMultilevel"/>
    <w:tmpl w:val="FEA47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73"/>
    <w:rsid w:val="0001208D"/>
    <w:rsid w:val="000D081C"/>
    <w:rsid w:val="000D5AE4"/>
    <w:rsid w:val="00111EF9"/>
    <w:rsid w:val="001A44B2"/>
    <w:rsid w:val="001C4C0A"/>
    <w:rsid w:val="002E790B"/>
    <w:rsid w:val="00336F03"/>
    <w:rsid w:val="00345D73"/>
    <w:rsid w:val="00372CEF"/>
    <w:rsid w:val="003E555B"/>
    <w:rsid w:val="00407B15"/>
    <w:rsid w:val="00451568"/>
    <w:rsid w:val="0049676F"/>
    <w:rsid w:val="00594451"/>
    <w:rsid w:val="005C07D6"/>
    <w:rsid w:val="007216AA"/>
    <w:rsid w:val="00726EC2"/>
    <w:rsid w:val="00742EE5"/>
    <w:rsid w:val="007B0009"/>
    <w:rsid w:val="007C0E87"/>
    <w:rsid w:val="007E4B11"/>
    <w:rsid w:val="00935650"/>
    <w:rsid w:val="009617B9"/>
    <w:rsid w:val="00961B67"/>
    <w:rsid w:val="009A1D15"/>
    <w:rsid w:val="009A2FED"/>
    <w:rsid w:val="00A11AF2"/>
    <w:rsid w:val="00A81FBB"/>
    <w:rsid w:val="00AC1870"/>
    <w:rsid w:val="00AC7FDD"/>
    <w:rsid w:val="00B45719"/>
    <w:rsid w:val="00BE3974"/>
    <w:rsid w:val="00C24D4D"/>
    <w:rsid w:val="00C52F98"/>
    <w:rsid w:val="00C84A24"/>
    <w:rsid w:val="00CC0AF4"/>
    <w:rsid w:val="00CC28B9"/>
    <w:rsid w:val="00CF3960"/>
    <w:rsid w:val="00D4489B"/>
    <w:rsid w:val="00D658B1"/>
    <w:rsid w:val="00D833BE"/>
    <w:rsid w:val="00E46EC7"/>
    <w:rsid w:val="00E54236"/>
    <w:rsid w:val="00F9535B"/>
    <w:rsid w:val="00FB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5E55A1"/>
  <w15:chartTrackingRefBased/>
  <w15:docId w15:val="{D7EB4C27-D08E-42C0-8F3F-E4751FF0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F98"/>
    <w:pPr>
      <w:ind w:left="720"/>
      <w:contextualSpacing/>
    </w:pPr>
  </w:style>
  <w:style w:type="table" w:styleId="Mkatabulky">
    <w:name w:val="Table Grid"/>
    <w:basedOn w:val="Normlntabulka"/>
    <w:uiPriority w:val="39"/>
    <w:rsid w:val="001A4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B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BCD"/>
  </w:style>
  <w:style w:type="paragraph" w:styleId="Zpat">
    <w:name w:val="footer"/>
    <w:basedOn w:val="Normln"/>
    <w:link w:val="ZpatChar"/>
    <w:uiPriority w:val="99"/>
    <w:unhideWhenUsed/>
    <w:rsid w:val="00FB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E40C1AA44A594283279BDBD5AE4FB6" ma:contentTypeVersion="10" ma:contentTypeDescription="Vytvoří nový dokument" ma:contentTypeScope="" ma:versionID="cf8f4b2f6ca7e3753d9f45de43c442b9">
  <xsd:schema xmlns:xsd="http://www.w3.org/2001/XMLSchema" xmlns:xs="http://www.w3.org/2001/XMLSchema" xmlns:p="http://schemas.microsoft.com/office/2006/metadata/properties" xmlns:ns3="f6067768-33e6-49f8-9258-0dd107e612c0" targetNamespace="http://schemas.microsoft.com/office/2006/metadata/properties" ma:root="true" ma:fieldsID="00f3db6c800c434c8d58e910a7a10ebb" ns3:_="">
    <xsd:import namespace="f6067768-33e6-49f8-9258-0dd107e612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67768-33e6-49f8-9258-0dd107e61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0A8E04-FEEC-4779-AD24-98EE7362B471}">
  <ds:schemaRefs>
    <ds:schemaRef ds:uri="http://www.w3.org/XML/1998/namespace"/>
    <ds:schemaRef ds:uri="http://schemas.microsoft.com/office/2006/metadata/properties"/>
    <ds:schemaRef ds:uri="f6067768-33e6-49f8-9258-0dd107e612c0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DAE043-008E-40A8-8369-7476C85B8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4441E-6E5C-4A39-AE7A-785214F14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67768-33e6-49f8-9258-0dd107e61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SPLAV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Olšar</dc:creator>
  <cp:keywords/>
  <dc:description/>
  <cp:lastModifiedBy>Petr Olšar</cp:lastModifiedBy>
  <cp:revision>16</cp:revision>
  <dcterms:created xsi:type="dcterms:W3CDTF">2023-02-27T08:05:00Z</dcterms:created>
  <dcterms:modified xsi:type="dcterms:W3CDTF">2023-09-07T05:48:00Z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0x010100CCE40C1AA44A594283279BDBD5AE4FB6</vt:lpwstr>
  </property>
</Properties>
</file>